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 xml:space="preserve">Обеспечение качественным жильем граждан на территории </w:t>
      </w:r>
      <w:proofErr w:type="spellStart"/>
      <w:r w:rsidR="00DA1166" w:rsidRPr="00DA1166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="00DA1166" w:rsidRPr="00DA116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C5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3A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C143A6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C143A6">
        <w:rPr>
          <w:rFonts w:ascii="Times New Roman" w:hAnsi="Times New Roman" w:cs="Times New Roman"/>
          <w:b/>
          <w:sz w:val="28"/>
          <w:szCs w:val="28"/>
        </w:rPr>
        <w:t>9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proofErr w:type="gramStart"/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 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End"/>
      <w:r w:rsidR="00C143A6">
        <w:rPr>
          <w:rFonts w:ascii="Times New Roman" w:hAnsi="Times New Roman" w:cs="Times New Roman"/>
          <w:color w:val="000000"/>
          <w:sz w:val="28"/>
          <w:szCs w:val="28"/>
        </w:rPr>
        <w:t>,5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 xml:space="preserve">1 квартал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A1166" w:rsidRDefault="00DA1166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1 435,0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 xml:space="preserve"> Кассовым планом средства предусмотрены в 3-м квартале 2019 года.</w:t>
      </w:r>
    </w:p>
    <w:p w:rsidR="00361D0D" w:rsidRPr="00361D0D" w:rsidRDefault="00361D0D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753ACA" w:rsidRDefault="00361D0D" w:rsidP="00753AC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17 004,5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0,0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 xml:space="preserve">0,0.  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Кассовым планом с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редства предусмотрены во 2, 3, 4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-м квартал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 xml:space="preserve"> 2019 года.</w:t>
      </w: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1D0D" w:rsidRDefault="00361D0D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361D0D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5A48"/>
    <w:rsid w:val="006E5B49"/>
    <w:rsid w:val="006E7031"/>
    <w:rsid w:val="006F2DF3"/>
    <w:rsid w:val="00711DDE"/>
    <w:rsid w:val="00720603"/>
    <w:rsid w:val="00753ACA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4A7C"/>
    <w:rsid w:val="00C11397"/>
    <w:rsid w:val="00C143A6"/>
    <w:rsid w:val="00C3287D"/>
    <w:rsid w:val="00C44B0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1166"/>
    <w:rsid w:val="00DA531B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27A3"/>
    <w:rsid w:val="00EA68D9"/>
    <w:rsid w:val="00EB2D04"/>
    <w:rsid w:val="00ED4FCA"/>
    <w:rsid w:val="00EE1C56"/>
    <w:rsid w:val="00EF2C76"/>
    <w:rsid w:val="00EF6D58"/>
    <w:rsid w:val="00F4657D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6918"/>
  <w15:docId w15:val="{103EF7A4-B55E-4667-A79F-A9BFDAA6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FA786-7770-4C3A-89C8-A6DD7CF87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Noecon</cp:lastModifiedBy>
  <cp:revision>102</cp:revision>
  <cp:lastPrinted>2019-01-30T13:59:00Z</cp:lastPrinted>
  <dcterms:created xsi:type="dcterms:W3CDTF">2016-07-14T05:36:00Z</dcterms:created>
  <dcterms:modified xsi:type="dcterms:W3CDTF">2019-04-22T11:50:00Z</dcterms:modified>
</cp:coreProperties>
</file>